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7B" w:rsidRPr="000A3534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МКУ «Комитет по образованию Администрации г. Улан-Удэ»</w:t>
      </w:r>
    </w:p>
    <w:p w:rsidR="00051F7B" w:rsidRPr="000A3534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 г. Улан-Удэ»</w:t>
      </w:r>
    </w:p>
    <w:p w:rsidR="00051F7B" w:rsidRPr="000A3534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51F7B" w:rsidRPr="00F33CB7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Жердева ул., 19а, г. Улан-Удэ, Республика Бурятия, 670013,</w:t>
      </w:r>
    </w:p>
    <w:p w:rsidR="00051F7B" w:rsidRPr="00F33CB7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Тел.: 8(3012)43-61-55,43-44-04, 43-19-46, факс 43-61-55</w:t>
      </w:r>
    </w:p>
    <w:p w:rsidR="00051F7B" w:rsidRPr="00F33CB7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 xml:space="preserve">сайт: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maou</w:t>
      </w:r>
      <w:r w:rsidRPr="00F33CB7">
        <w:rPr>
          <w:rFonts w:ascii="Times New Roman" w:hAnsi="Times New Roman" w:cs="Times New Roman"/>
          <w:sz w:val="18"/>
          <w:szCs w:val="18"/>
        </w:rPr>
        <w:t>-19.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buryatschool</w:t>
      </w:r>
      <w:r w:rsidRPr="00F33CB7">
        <w:rPr>
          <w:rFonts w:ascii="Times New Roman" w:hAnsi="Times New Roman" w:cs="Times New Roman"/>
          <w:sz w:val="18"/>
          <w:szCs w:val="18"/>
        </w:rPr>
        <w:t>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F33CB7">
        <w:rPr>
          <w:rFonts w:ascii="Times New Roman" w:hAnsi="Times New Roman" w:cs="Times New Roman"/>
          <w:sz w:val="18"/>
          <w:szCs w:val="18"/>
        </w:rPr>
        <w:t xml:space="preserve">,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33CB7">
        <w:rPr>
          <w:rFonts w:ascii="Times New Roman" w:hAnsi="Times New Roman" w:cs="Times New Roman"/>
          <w:sz w:val="18"/>
          <w:szCs w:val="18"/>
        </w:rPr>
        <w:t>-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33CB7">
        <w:rPr>
          <w:rFonts w:ascii="Times New Roman" w:hAnsi="Times New Roman" w:cs="Times New Roman"/>
          <w:sz w:val="18"/>
          <w:szCs w:val="18"/>
        </w:rPr>
        <w:t xml:space="preserve">: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sch</w:t>
      </w:r>
      <w:r w:rsidRPr="00F33CB7">
        <w:rPr>
          <w:rFonts w:ascii="Times New Roman" w:hAnsi="Times New Roman" w:cs="Times New Roman"/>
          <w:sz w:val="18"/>
          <w:szCs w:val="18"/>
        </w:rPr>
        <w:t>19@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list</w:t>
      </w:r>
      <w:r w:rsidRPr="00F33CB7">
        <w:rPr>
          <w:rFonts w:ascii="Times New Roman" w:hAnsi="Times New Roman" w:cs="Times New Roman"/>
          <w:sz w:val="18"/>
          <w:szCs w:val="18"/>
        </w:rPr>
        <w:t>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051F7B" w:rsidRPr="00F33CB7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ОКПО 25963722, ОГРН 1020300904700, ИНН/КПП 0323094711/032301001</w:t>
      </w: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BB22D5">
        <w:rPr>
          <w:rFonts w:ascii="Times New Roman" w:hAnsi="Times New Roman" w:cs="Times New Roman"/>
          <w:sz w:val="24"/>
          <w:szCs w:val="24"/>
        </w:rPr>
        <w:t>47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выборе                                                                 </w:t>
      </w:r>
      <w:r w:rsidR="00BB22D5">
        <w:rPr>
          <w:rFonts w:ascii="Times New Roman" w:hAnsi="Times New Roman" w:cs="Times New Roman"/>
          <w:sz w:val="24"/>
          <w:szCs w:val="24"/>
        </w:rPr>
        <w:t xml:space="preserve">                          от  29</w:t>
      </w:r>
      <w:r>
        <w:rPr>
          <w:rFonts w:ascii="Times New Roman" w:hAnsi="Times New Roman" w:cs="Times New Roman"/>
          <w:sz w:val="24"/>
          <w:szCs w:val="24"/>
        </w:rPr>
        <w:t>.03.2023г.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перечня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учебно-методического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</w:t>
      </w:r>
      <w:r w:rsidRPr="00096D2E">
        <w:rPr>
          <w:rFonts w:ascii="Times New Roman" w:hAnsi="Times New Roman" w:cs="Times New Roman"/>
          <w:b/>
          <w:sz w:val="24"/>
          <w:szCs w:val="24"/>
        </w:rPr>
        <w:t>Приказа Министерства обра</w:t>
      </w:r>
      <w:r>
        <w:rPr>
          <w:rFonts w:ascii="Times New Roman" w:hAnsi="Times New Roman" w:cs="Times New Roman"/>
          <w:b/>
          <w:sz w:val="24"/>
          <w:szCs w:val="24"/>
        </w:rPr>
        <w:t>зования и науки РФ от 21.09.2022</w:t>
      </w:r>
      <w:r w:rsidRPr="00096D2E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 допущенных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 осуществляющих образовательную деятельность и установления предельного срока использования исключенных учебников»</w:t>
      </w:r>
    </w:p>
    <w:p w:rsidR="00051F7B" w:rsidRPr="00FB1402" w:rsidRDefault="00051F7B" w:rsidP="00051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7B" w:rsidRDefault="00051F7B" w:rsidP="000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51F7B" w:rsidRDefault="00051F7B" w:rsidP="000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школьной библиотеки Поповой Т.М. и завучу по УВР Белявской Ю.Н. провести анализ обеспеченности учебной литературой по школе;</w:t>
      </w:r>
    </w:p>
    <w:p w:rsidR="00051F7B" w:rsidRDefault="00051F7B" w:rsidP="00051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школьных методических обьединений обсудить вопрос выбора учебной литературы на заседаниях МО учителей.</w:t>
      </w:r>
    </w:p>
    <w:p w:rsidR="00051F7B" w:rsidRDefault="00051F7B" w:rsidP="00051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приказа возложить на заместителя директора по УВР Белявскую Ю.Н.</w:t>
      </w:r>
    </w:p>
    <w:p w:rsidR="00051F7B" w:rsidRDefault="00051F7B" w:rsidP="00051F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Pr="00226D4C" w:rsidRDefault="00051F7B" w:rsidP="00051F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19            /В.И.Хамнуев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Белявская Ю.Н.</w:t>
      </w: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7B" w:rsidRDefault="00051F7B" w:rsidP="000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Т.М.</w:t>
      </w:r>
    </w:p>
    <w:p w:rsidR="00AE2563" w:rsidRDefault="00AE2563"/>
    <w:sectPr w:rsidR="00AE2563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4760"/>
    <w:multiLevelType w:val="hybridMultilevel"/>
    <w:tmpl w:val="C3E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051F7B"/>
    <w:rsid w:val="00051F7B"/>
    <w:rsid w:val="002359E6"/>
    <w:rsid w:val="003B2F99"/>
    <w:rsid w:val="00621CD6"/>
    <w:rsid w:val="00987252"/>
    <w:rsid w:val="009F1683"/>
    <w:rsid w:val="00AE2563"/>
    <w:rsid w:val="00BB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2023-03-28T08:29:00Z</dcterms:created>
  <dcterms:modified xsi:type="dcterms:W3CDTF">2023-04-04T01:28:00Z</dcterms:modified>
</cp:coreProperties>
</file>